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FD" w:rsidRDefault="00BD5CD9" w:rsidP="00BD5CD9">
      <w:pPr>
        <w:jc w:val="center"/>
        <w:rPr>
          <w:sz w:val="28"/>
          <w:szCs w:val="28"/>
        </w:rPr>
      </w:pPr>
      <w:r w:rsidRPr="00BD5CD9">
        <w:rPr>
          <w:sz w:val="28"/>
          <w:szCs w:val="28"/>
        </w:rPr>
        <w:t>PRACOVNÍ LIST Č. 13</w:t>
      </w:r>
    </w:p>
    <w:p w:rsidR="00BD5CD9" w:rsidRDefault="00BD5CD9" w:rsidP="00BD5CD9">
      <w:pPr>
        <w:rPr>
          <w:sz w:val="28"/>
          <w:szCs w:val="28"/>
        </w:rPr>
      </w:pPr>
    </w:p>
    <w:p w:rsidR="00BD5CD9" w:rsidRPr="005B548B" w:rsidRDefault="00BD5CD9" w:rsidP="005B548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5B548B">
        <w:rPr>
          <w:b/>
          <w:bCs/>
          <w:sz w:val="24"/>
          <w:szCs w:val="24"/>
          <w:u w:val="single"/>
        </w:rPr>
        <w:t>Doplň správně čárky do vět (= doplň interpunkci)</w:t>
      </w:r>
    </w:p>
    <w:p w:rsidR="00BD5CD9" w:rsidRDefault="00BD5CD9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Čárky doplň před všechny spojovací výrazy. Jen před samostatné spojky </w:t>
      </w:r>
      <w:proofErr w:type="gramStart"/>
      <w:r>
        <w:rPr>
          <w:sz w:val="24"/>
          <w:szCs w:val="24"/>
        </w:rPr>
        <w:t>A – I</w:t>
      </w:r>
      <w:proofErr w:type="gramEnd"/>
      <w:r>
        <w:rPr>
          <w:sz w:val="24"/>
          <w:szCs w:val="24"/>
        </w:rPr>
        <w:t xml:space="preserve"> – ANI – NEBO čárky nepiš. </w:t>
      </w:r>
    </w:p>
    <w:p w:rsidR="00BD5CD9" w:rsidRDefault="00BD5CD9" w:rsidP="00BD5CD9">
      <w:pPr>
        <w:rPr>
          <w:sz w:val="24"/>
          <w:szCs w:val="24"/>
        </w:rPr>
      </w:pPr>
      <w:r w:rsidRPr="00BD5CD9">
        <w:rPr>
          <w:b/>
          <w:bCs/>
          <w:sz w:val="24"/>
          <w:szCs w:val="24"/>
        </w:rPr>
        <w:t xml:space="preserve">Pokud ale za spojkou A – I – ANI – </w:t>
      </w:r>
      <w:proofErr w:type="gramStart"/>
      <w:r w:rsidRPr="00BD5CD9">
        <w:rPr>
          <w:b/>
          <w:bCs/>
          <w:sz w:val="24"/>
          <w:szCs w:val="24"/>
        </w:rPr>
        <w:t>NEBO  je</w:t>
      </w:r>
      <w:proofErr w:type="gramEnd"/>
      <w:r w:rsidRPr="00BD5CD9">
        <w:rPr>
          <w:b/>
          <w:bCs/>
          <w:sz w:val="24"/>
          <w:szCs w:val="24"/>
        </w:rPr>
        <w:t xml:space="preserve"> další spojka</w:t>
      </w:r>
      <w:r>
        <w:rPr>
          <w:sz w:val="24"/>
          <w:szCs w:val="24"/>
        </w:rPr>
        <w:t xml:space="preserve"> (=a proto, a tedy, a tak, a dokonce), </w:t>
      </w:r>
      <w:r w:rsidRPr="00BD5CD9">
        <w:rPr>
          <w:b/>
          <w:bCs/>
          <w:sz w:val="24"/>
          <w:szCs w:val="24"/>
        </w:rPr>
        <w:t>čárku před touto spojkou napiš</w:t>
      </w:r>
      <w:r>
        <w:rPr>
          <w:sz w:val="24"/>
          <w:szCs w:val="24"/>
        </w:rPr>
        <w:t>.</w:t>
      </w:r>
    </w:p>
    <w:p w:rsidR="00BD5CD9" w:rsidRDefault="00BD5CD9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Přišel </w:t>
      </w:r>
      <w:r w:rsidRPr="008C301F"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 xml:space="preserve">neviděl nikoho.  X  </w:t>
      </w:r>
      <w:r w:rsidR="008C301F">
        <w:rPr>
          <w:sz w:val="24"/>
          <w:szCs w:val="24"/>
        </w:rPr>
        <w:t xml:space="preserve"> </w:t>
      </w:r>
      <w:r>
        <w:rPr>
          <w:sz w:val="24"/>
          <w:szCs w:val="24"/>
        </w:rPr>
        <w:t>Přišel brzy</w:t>
      </w:r>
      <w:r w:rsidRPr="008C301F">
        <w:rPr>
          <w:b/>
          <w:bCs/>
          <w:sz w:val="24"/>
          <w:szCs w:val="24"/>
        </w:rPr>
        <w:t>, a tak</w:t>
      </w:r>
      <w:r>
        <w:rPr>
          <w:sz w:val="24"/>
          <w:szCs w:val="24"/>
        </w:rPr>
        <w:t xml:space="preserve"> </w:t>
      </w:r>
      <w:r w:rsidR="008C301F">
        <w:rPr>
          <w:sz w:val="24"/>
          <w:szCs w:val="24"/>
        </w:rPr>
        <w:t>musel čekat.</w:t>
      </w: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>Vidím tě</w:t>
      </w:r>
      <w:r w:rsidRPr="008C301F">
        <w:rPr>
          <w:b/>
          <w:bCs/>
          <w:sz w:val="24"/>
          <w:szCs w:val="24"/>
        </w:rPr>
        <w:t xml:space="preserve"> a</w:t>
      </w:r>
      <w:r>
        <w:rPr>
          <w:sz w:val="24"/>
          <w:szCs w:val="24"/>
        </w:rPr>
        <w:t xml:space="preserve"> slyším tě.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Vidím </w:t>
      </w:r>
      <w:proofErr w:type="gramStart"/>
      <w:r>
        <w:rPr>
          <w:sz w:val="24"/>
          <w:szCs w:val="24"/>
        </w:rPr>
        <w:t>tě</w:t>
      </w:r>
      <w:proofErr w:type="gramEnd"/>
      <w:r>
        <w:rPr>
          <w:sz w:val="24"/>
          <w:szCs w:val="24"/>
        </w:rPr>
        <w:t xml:space="preserve"> </w:t>
      </w:r>
      <w:r w:rsidRPr="008C301F">
        <w:rPr>
          <w:b/>
          <w:bCs/>
          <w:sz w:val="24"/>
          <w:szCs w:val="24"/>
        </w:rPr>
        <w:t>a dokonce</w:t>
      </w:r>
      <w:r>
        <w:rPr>
          <w:sz w:val="24"/>
          <w:szCs w:val="24"/>
        </w:rPr>
        <w:t xml:space="preserve"> tě i slyším.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Vidím tě </w:t>
      </w:r>
      <w:r w:rsidRPr="008C301F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 xml:space="preserve"> slyším tě.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Vidím tě </w:t>
      </w:r>
      <w:r w:rsidRPr="008C301F">
        <w:rPr>
          <w:b/>
          <w:bCs/>
          <w:sz w:val="24"/>
          <w:szCs w:val="24"/>
        </w:rPr>
        <w:t>i dokonce</w:t>
      </w:r>
      <w:r>
        <w:rPr>
          <w:sz w:val="24"/>
          <w:szCs w:val="24"/>
        </w:rPr>
        <w:t xml:space="preserve"> tě slyším.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Viděl jsem tebe </w:t>
      </w:r>
      <w:r w:rsidRPr="008C301F">
        <w:rPr>
          <w:b/>
          <w:bCs/>
          <w:sz w:val="24"/>
          <w:szCs w:val="24"/>
        </w:rPr>
        <w:t>nebo</w:t>
      </w:r>
      <w:r>
        <w:rPr>
          <w:sz w:val="24"/>
          <w:szCs w:val="24"/>
        </w:rPr>
        <w:t xml:space="preserve"> tvého bratra?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>Neviděl jsme tebe</w:t>
      </w:r>
      <w:r w:rsidRPr="008C301F">
        <w:rPr>
          <w:b/>
          <w:bCs/>
          <w:sz w:val="24"/>
          <w:szCs w:val="24"/>
        </w:rPr>
        <w:t xml:space="preserve"> ani</w:t>
      </w:r>
      <w:r>
        <w:rPr>
          <w:sz w:val="24"/>
          <w:szCs w:val="24"/>
        </w:rPr>
        <w:t xml:space="preserve"> tvého bratra.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Viděl jsem tebe </w:t>
      </w:r>
      <w:r w:rsidRPr="008C301F">
        <w:rPr>
          <w:b/>
          <w:bCs/>
          <w:sz w:val="24"/>
          <w:szCs w:val="24"/>
        </w:rPr>
        <w:t>ale</w:t>
      </w:r>
      <w:r>
        <w:rPr>
          <w:sz w:val="24"/>
          <w:szCs w:val="24"/>
        </w:rPr>
        <w:t xml:space="preserve"> tvého bratra ne.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Volal jsem </w:t>
      </w:r>
      <w:proofErr w:type="gramStart"/>
      <w:r>
        <w:rPr>
          <w:sz w:val="24"/>
          <w:szCs w:val="24"/>
        </w:rPr>
        <w:t>tě</w:t>
      </w:r>
      <w:proofErr w:type="gramEnd"/>
      <w:r>
        <w:rPr>
          <w:sz w:val="24"/>
          <w:szCs w:val="24"/>
        </w:rPr>
        <w:t xml:space="preserve"> </w:t>
      </w:r>
      <w:r w:rsidRPr="008C301F">
        <w:rPr>
          <w:b/>
          <w:bCs/>
          <w:sz w:val="24"/>
          <w:szCs w:val="24"/>
        </w:rPr>
        <w:t xml:space="preserve">protože </w:t>
      </w:r>
      <w:r>
        <w:rPr>
          <w:sz w:val="24"/>
          <w:szCs w:val="24"/>
        </w:rPr>
        <w:t>jsem ti chtěl něco říct.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Volal jsem tě </w:t>
      </w:r>
      <w:r w:rsidRPr="008C301F">
        <w:rPr>
          <w:b/>
          <w:bCs/>
          <w:sz w:val="24"/>
          <w:szCs w:val="24"/>
        </w:rPr>
        <w:t>abys</w:t>
      </w:r>
      <w:r>
        <w:rPr>
          <w:sz w:val="24"/>
          <w:szCs w:val="24"/>
        </w:rPr>
        <w:t xml:space="preserve"> mi odpověděl.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Volal jsem </w:t>
      </w:r>
      <w:proofErr w:type="gramStart"/>
      <w:r>
        <w:rPr>
          <w:sz w:val="24"/>
          <w:szCs w:val="24"/>
        </w:rPr>
        <w:t>tě</w:t>
      </w:r>
      <w:proofErr w:type="gramEnd"/>
      <w:r>
        <w:rPr>
          <w:sz w:val="24"/>
          <w:szCs w:val="24"/>
        </w:rPr>
        <w:t xml:space="preserve"> </w:t>
      </w:r>
      <w:r w:rsidRPr="008C301F">
        <w:rPr>
          <w:b/>
          <w:bCs/>
          <w:sz w:val="24"/>
          <w:szCs w:val="24"/>
        </w:rPr>
        <w:t>protože</w:t>
      </w:r>
      <w:r>
        <w:rPr>
          <w:sz w:val="24"/>
          <w:szCs w:val="24"/>
        </w:rPr>
        <w:t xml:space="preserve"> jsem chtěl odpověď.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Přijď tam </w:t>
      </w:r>
      <w:r w:rsidRPr="008C301F">
        <w:rPr>
          <w:b/>
          <w:bCs/>
          <w:sz w:val="24"/>
          <w:szCs w:val="24"/>
        </w:rPr>
        <w:t>kam</w:t>
      </w:r>
      <w:r>
        <w:rPr>
          <w:sz w:val="24"/>
          <w:szCs w:val="24"/>
        </w:rPr>
        <w:t xml:space="preserve"> jsem se domluvili.</w:t>
      </w:r>
    </w:p>
    <w:p w:rsidR="008C301F" w:rsidRDefault="008C301F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Přišel k nám </w:t>
      </w:r>
      <w:r w:rsidRPr="005B548B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hezky jsme </w:t>
      </w:r>
      <w:r w:rsidR="005B548B">
        <w:rPr>
          <w:sz w:val="24"/>
          <w:szCs w:val="24"/>
        </w:rPr>
        <w:t>si popovídali.</w:t>
      </w:r>
    </w:p>
    <w:p w:rsidR="005B548B" w:rsidRDefault="005B548B" w:rsidP="00BD5CD9">
      <w:pPr>
        <w:rPr>
          <w:sz w:val="24"/>
          <w:szCs w:val="24"/>
        </w:rPr>
      </w:pPr>
      <w:r>
        <w:rPr>
          <w:sz w:val="24"/>
          <w:szCs w:val="24"/>
        </w:rPr>
        <w:t>Přišel k </w:t>
      </w:r>
      <w:proofErr w:type="gramStart"/>
      <w:r>
        <w:rPr>
          <w:sz w:val="24"/>
          <w:szCs w:val="24"/>
        </w:rPr>
        <w:t>nám</w:t>
      </w:r>
      <w:proofErr w:type="gramEnd"/>
      <w:r>
        <w:rPr>
          <w:sz w:val="24"/>
          <w:szCs w:val="24"/>
        </w:rPr>
        <w:t xml:space="preserve"> </w:t>
      </w:r>
      <w:r w:rsidRPr="005B548B">
        <w:rPr>
          <w:b/>
          <w:bCs/>
          <w:sz w:val="24"/>
          <w:szCs w:val="24"/>
        </w:rPr>
        <w:t>a tak</w:t>
      </w:r>
      <w:r>
        <w:rPr>
          <w:sz w:val="24"/>
          <w:szCs w:val="24"/>
        </w:rPr>
        <w:t xml:space="preserve"> jsme si hezky popovídali.</w:t>
      </w:r>
    </w:p>
    <w:p w:rsidR="005B548B" w:rsidRPr="005B548B" w:rsidRDefault="005B548B" w:rsidP="00BD5CD9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Ačkoliv k nám </w:t>
      </w:r>
      <w:r w:rsidRPr="005B548B">
        <w:rPr>
          <w:b/>
          <w:bCs/>
          <w:sz w:val="24"/>
          <w:szCs w:val="24"/>
        </w:rPr>
        <w:t>přišel, nepopovídali</w:t>
      </w:r>
      <w:r>
        <w:rPr>
          <w:sz w:val="24"/>
          <w:szCs w:val="24"/>
        </w:rPr>
        <w:t xml:space="preserve"> jsme si vůbec. </w:t>
      </w:r>
      <w:r w:rsidRPr="005B548B">
        <w:rPr>
          <w:b/>
          <w:bCs/>
          <w:color w:val="FF0000"/>
          <w:sz w:val="24"/>
          <w:szCs w:val="24"/>
        </w:rPr>
        <w:t>POKUD NENÍ MEZI VĚTAMI SPOJKA, MUSÍM MEZI VĚTAMI NAPSAT ČÁRKU.</w:t>
      </w:r>
    </w:p>
    <w:p w:rsidR="005B548B" w:rsidRDefault="005B548B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Např. I když </w:t>
      </w:r>
      <w:r w:rsidRPr="005B548B">
        <w:rPr>
          <w:b/>
          <w:bCs/>
          <w:sz w:val="24"/>
          <w:szCs w:val="24"/>
        </w:rPr>
        <w:t>přijdeš, nebudu</w:t>
      </w:r>
      <w:r>
        <w:rPr>
          <w:sz w:val="24"/>
          <w:szCs w:val="24"/>
        </w:rPr>
        <w:t xml:space="preserve"> na tebe mít čas.</w:t>
      </w:r>
    </w:p>
    <w:p w:rsidR="005B548B" w:rsidRDefault="005B548B" w:rsidP="00BD5CD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B548B">
        <w:rPr>
          <w:b/>
          <w:bCs/>
          <w:sz w:val="24"/>
          <w:szCs w:val="24"/>
          <w:u w:val="single"/>
        </w:rPr>
        <w:t>Doplň čárku mezi větami</w:t>
      </w:r>
    </w:p>
    <w:p w:rsidR="005B548B" w:rsidRDefault="005B548B" w:rsidP="00BD5CD9">
      <w:pPr>
        <w:rPr>
          <w:sz w:val="24"/>
          <w:szCs w:val="24"/>
        </w:rPr>
      </w:pPr>
      <w:r w:rsidRPr="005B548B">
        <w:rPr>
          <w:sz w:val="24"/>
          <w:szCs w:val="24"/>
        </w:rPr>
        <w:t>Protože prší vezmi si deštník.</w:t>
      </w:r>
    </w:p>
    <w:p w:rsidR="005B548B" w:rsidRDefault="005B548B" w:rsidP="00BD5CD9">
      <w:pPr>
        <w:rPr>
          <w:sz w:val="24"/>
          <w:szCs w:val="24"/>
        </w:rPr>
      </w:pPr>
      <w:r>
        <w:rPr>
          <w:sz w:val="24"/>
          <w:szCs w:val="24"/>
        </w:rPr>
        <w:t>Aby se najedl udělal si palačinky.</w:t>
      </w:r>
    </w:p>
    <w:p w:rsidR="005B548B" w:rsidRDefault="005B548B" w:rsidP="00BD5CD9">
      <w:pPr>
        <w:rPr>
          <w:sz w:val="24"/>
          <w:szCs w:val="24"/>
        </w:rPr>
      </w:pPr>
      <w:r>
        <w:rPr>
          <w:sz w:val="24"/>
          <w:szCs w:val="24"/>
        </w:rPr>
        <w:t>Protože měla hlad udělala si palačinky.</w:t>
      </w:r>
    </w:p>
    <w:p w:rsidR="005B548B" w:rsidRDefault="005B548B" w:rsidP="00BD5CD9">
      <w:pPr>
        <w:rPr>
          <w:sz w:val="24"/>
          <w:szCs w:val="24"/>
        </w:rPr>
      </w:pPr>
      <w:r>
        <w:rPr>
          <w:sz w:val="24"/>
          <w:szCs w:val="24"/>
        </w:rPr>
        <w:t>Kam se podíval tam byl sníh.</w:t>
      </w:r>
    </w:p>
    <w:p w:rsidR="005B548B" w:rsidRDefault="005B548B" w:rsidP="00BD5CD9">
      <w:pPr>
        <w:rPr>
          <w:sz w:val="24"/>
          <w:szCs w:val="24"/>
        </w:rPr>
      </w:pPr>
      <w:bookmarkStart w:id="0" w:name="_GoBack"/>
      <w:bookmarkEnd w:id="0"/>
    </w:p>
    <w:p w:rsidR="005B548B" w:rsidRDefault="005B548B" w:rsidP="00BD5CD9">
      <w:pPr>
        <w:rPr>
          <w:sz w:val="24"/>
          <w:szCs w:val="24"/>
        </w:rPr>
      </w:pPr>
    </w:p>
    <w:p w:rsidR="005B548B" w:rsidRDefault="005B548B" w:rsidP="00BD5CD9">
      <w:pPr>
        <w:rPr>
          <w:sz w:val="24"/>
          <w:szCs w:val="24"/>
        </w:rPr>
      </w:pPr>
    </w:p>
    <w:p w:rsidR="005B548B" w:rsidRPr="005B548B" w:rsidRDefault="005B548B" w:rsidP="00BD5CD9">
      <w:pPr>
        <w:rPr>
          <w:sz w:val="24"/>
          <w:szCs w:val="24"/>
        </w:rPr>
      </w:pPr>
    </w:p>
    <w:p w:rsidR="005B548B" w:rsidRDefault="005B548B" w:rsidP="00BD5CD9">
      <w:pPr>
        <w:rPr>
          <w:sz w:val="24"/>
          <w:szCs w:val="24"/>
        </w:rPr>
      </w:pPr>
    </w:p>
    <w:p w:rsidR="005B548B" w:rsidRDefault="005B548B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8C301F" w:rsidRDefault="008C301F" w:rsidP="00BD5CD9">
      <w:pPr>
        <w:rPr>
          <w:sz w:val="24"/>
          <w:szCs w:val="24"/>
        </w:rPr>
      </w:pPr>
    </w:p>
    <w:p w:rsidR="00BD5CD9" w:rsidRPr="00BD5CD9" w:rsidRDefault="00BD5CD9" w:rsidP="00BD5CD9">
      <w:pPr>
        <w:rPr>
          <w:sz w:val="24"/>
          <w:szCs w:val="24"/>
        </w:rPr>
      </w:pPr>
    </w:p>
    <w:sectPr w:rsidR="00BD5CD9" w:rsidRPr="00BD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67CA2"/>
    <w:multiLevelType w:val="hybridMultilevel"/>
    <w:tmpl w:val="32CE8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D9"/>
    <w:rsid w:val="005B548B"/>
    <w:rsid w:val="007760FD"/>
    <w:rsid w:val="008C301F"/>
    <w:rsid w:val="00B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4396"/>
  <w15:chartTrackingRefBased/>
  <w15:docId w15:val="{A6A838F9-67FC-4687-825F-D3B61E18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2020-03-25T09:02:00Z</dcterms:created>
  <dcterms:modified xsi:type="dcterms:W3CDTF">2020-03-25T09:32:00Z</dcterms:modified>
</cp:coreProperties>
</file>